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72" w:rsidRPr="009B52D2" w:rsidRDefault="00E01B72" w:rsidP="009B52D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000000"/>
        </w:rPr>
      </w:pPr>
      <w:r w:rsidRPr="00E25868">
        <w:rPr>
          <w:b/>
          <w:bCs/>
          <w:i/>
          <w:color w:val="000000"/>
        </w:rPr>
        <w:t>Аннотация к рабочей программе по истории 9 класс</w:t>
      </w:r>
    </w:p>
    <w:p w:rsidR="009B52D2" w:rsidRDefault="00E01B72" w:rsidP="009B52D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000000"/>
        </w:rPr>
      </w:pPr>
      <w:r w:rsidRPr="00E25868">
        <w:rPr>
          <w:color w:val="000000"/>
        </w:rPr>
        <w:t xml:space="preserve"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«История», а также </w:t>
      </w:r>
      <w:r w:rsidRPr="00E25868">
        <w:t>авторской программы А. А. Данилов, О. Н. Журавлева, И. Е. Барыкина. Рабочая программа и тематическое планирование учебного курса «История России» 6—9 классы. М.</w:t>
      </w:r>
      <w:r w:rsidR="00E25868" w:rsidRPr="00E25868">
        <w:t>:</w:t>
      </w:r>
      <w:r w:rsidRPr="00E25868">
        <w:t xml:space="preserve"> Просвещение, 2016. и авторской программы  курса </w:t>
      </w:r>
      <w:r w:rsidR="00E25868" w:rsidRPr="00E25868">
        <w:t>«</w:t>
      </w:r>
      <w:r w:rsidR="00E25868" w:rsidRPr="00E25868">
        <w:rPr>
          <w:lang w:eastAsia="en-GB"/>
        </w:rPr>
        <w:t xml:space="preserve">Всеобщая история. Новейшая история»: Для 9 класса общеобразовательных учреждений.-6-е изд.-М.: ООО «ТИД «Русское слово-РС», 2012.Автор - </w:t>
      </w:r>
      <w:proofErr w:type="spellStart"/>
      <w:r w:rsidR="00E25868" w:rsidRPr="00E25868">
        <w:rPr>
          <w:lang w:eastAsia="en-GB"/>
        </w:rPr>
        <w:t>Загладин</w:t>
      </w:r>
      <w:proofErr w:type="spellEnd"/>
      <w:r w:rsidR="00E25868" w:rsidRPr="00E25868">
        <w:rPr>
          <w:lang w:eastAsia="en-GB"/>
        </w:rPr>
        <w:t xml:space="preserve"> Н.В.</w:t>
      </w:r>
      <w:r w:rsidR="00E25868" w:rsidRPr="00E25868">
        <w:t xml:space="preserve"> </w:t>
      </w:r>
      <w:r w:rsidRPr="00E25868">
        <w:t xml:space="preserve">Программа обеспечивает изучение курса истории учащимися 9  класса на базовом уровне, конкретизирует содержание предметных тем образовательного стандарта, дает распределение учебных часов по разделам  с учетом логики учебного процесса, </w:t>
      </w:r>
      <w:r w:rsidRPr="00E25868">
        <w:t>возрастных особенностей обучающихся</w:t>
      </w:r>
      <w:r w:rsidR="00E25868">
        <w:t>.</w:t>
      </w:r>
      <w:r w:rsidR="009B52D2" w:rsidRPr="009B52D2">
        <w:rPr>
          <w:b/>
          <w:color w:val="000000"/>
        </w:rPr>
        <w:t xml:space="preserve"> </w:t>
      </w:r>
      <w:bookmarkStart w:id="0" w:name="_GoBack"/>
      <w:bookmarkEnd w:id="0"/>
    </w:p>
    <w:p w:rsidR="009B52D2" w:rsidRPr="00A5131C" w:rsidRDefault="009B52D2" w:rsidP="009B52D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000000"/>
        </w:rPr>
      </w:pPr>
      <w:r w:rsidRPr="00A5131C">
        <w:rPr>
          <w:b/>
          <w:color w:val="000000"/>
        </w:rPr>
        <w:t>Рабочая программа включает следующие разделы:</w:t>
      </w:r>
    </w:p>
    <w:p w:rsidR="009B52D2" w:rsidRDefault="009B52D2" w:rsidP="009B52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i/>
        </w:rPr>
      </w:pPr>
      <w:r>
        <w:rPr>
          <w:i/>
        </w:rPr>
        <w:t>Пояснительная записка</w:t>
      </w:r>
    </w:p>
    <w:p w:rsidR="009B52D2" w:rsidRDefault="009B52D2" w:rsidP="009B52D2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</w:pPr>
      <w:r w:rsidRPr="009B52D2">
        <w:rPr>
          <w:i/>
        </w:rPr>
        <w:t>Краткая характеристика учебного предмета</w:t>
      </w:r>
      <w:r>
        <w:rPr>
          <w:i/>
        </w:rPr>
        <w:t xml:space="preserve">                                                                 </w:t>
      </w:r>
      <w:r w:rsidRPr="009B52D2">
        <w:rPr>
          <w:i/>
        </w:rPr>
        <w:t xml:space="preserve">   </w:t>
      </w:r>
      <w:r w:rsidRPr="009B52D2">
        <w:t>Содержание предмета Истории  представляет собой комплекс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Так как в  государственном стандарте  основного  общего образования не фиксируется последовательность прохождения материала,  ориентируясь на жесткий лимит учебного времени, большой объем изучаемого материала по самостоятельным курсам Новейшая история зарубежных стран и История России,  считаю необходимым интегрировать данные курсы. Предполагается  синхронно-параллельное изучение  Отечественной  и зарубежной  истории,  с возможностью интеграции  тем из состава обоих курсов. Основные содержательные линии  реализуются в рамках двух курсов – «Истории России» и «Всеобщей истории».</w:t>
      </w:r>
      <w:r w:rsidRPr="009B52D2">
        <w:rPr>
          <w:i/>
        </w:rPr>
        <w:t xml:space="preserve"> </w:t>
      </w:r>
      <w:r w:rsidRPr="009B52D2">
        <w:rPr>
          <w:b/>
          <w:i/>
        </w:rPr>
        <w:t>Содержательные линии:</w:t>
      </w:r>
      <w:r w:rsidRPr="009B52D2">
        <w:rPr>
          <w:b/>
          <w:i/>
        </w:rPr>
        <w:t xml:space="preserve">                                                                                                             </w:t>
      </w:r>
      <w:r>
        <w:rPr>
          <w:i/>
        </w:rPr>
        <w:t xml:space="preserve">- </w:t>
      </w:r>
      <w:r w:rsidRPr="009B52D2">
        <w:t>История России XIX—начала XX вв.</w:t>
      </w:r>
      <w:r>
        <w:t xml:space="preserve"> </w:t>
      </w:r>
      <w:r w:rsidRPr="009B52D2">
        <w:t xml:space="preserve">Всеобщая история. </w:t>
      </w:r>
      <w:r w:rsidRPr="009B52D2">
        <w:t xml:space="preserve">                                                                     -</w:t>
      </w:r>
      <w:r>
        <w:t xml:space="preserve"> </w:t>
      </w:r>
      <w:r w:rsidRPr="009B52D2">
        <w:t>Новейшая история. XX век.</w:t>
      </w:r>
    </w:p>
    <w:p w:rsidR="009B52D2" w:rsidRDefault="009B52D2" w:rsidP="009B52D2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</w:pPr>
      <w:r w:rsidRPr="009B52D2">
        <w:rPr>
          <w:i/>
        </w:rPr>
        <w:t>Место  учебного предмета в учебном плане</w:t>
      </w:r>
      <w:r>
        <w:rPr>
          <w:i/>
        </w:rPr>
        <w:t xml:space="preserve">: </w:t>
      </w:r>
      <w:r>
        <w:t>п</w:t>
      </w:r>
      <w:r w:rsidRPr="009B52D2">
        <w:t>рограмма рассчитана на 68  учебных часов из расчета 2 учебных часа в неделю; 40 часов – история России, 28  часов – всеобщая история.</w:t>
      </w:r>
    </w:p>
    <w:p w:rsidR="009B52D2" w:rsidRPr="009B52D2" w:rsidRDefault="009B52D2" w:rsidP="009B52D2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rPr>
          <w:i/>
        </w:rPr>
      </w:pPr>
      <w:r w:rsidRPr="009B52D2">
        <w:t xml:space="preserve"> </w:t>
      </w:r>
      <w:r w:rsidRPr="009B52D2">
        <w:rPr>
          <w:i/>
        </w:rPr>
        <w:t>Содержание учебного предмета.</w:t>
      </w:r>
    </w:p>
    <w:p w:rsidR="009B52D2" w:rsidRPr="009B52D2" w:rsidRDefault="009B52D2" w:rsidP="009B52D2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</w:pPr>
      <w:r w:rsidRPr="009B52D2">
        <w:rPr>
          <w:bCs/>
          <w:i/>
        </w:rPr>
        <w:t xml:space="preserve"> Тематическое </w:t>
      </w:r>
      <w:r w:rsidRPr="009B52D2">
        <w:rPr>
          <w:i/>
        </w:rPr>
        <w:t>планирование с указанием количества часов, отводимых на освоение каждой темы</w:t>
      </w:r>
      <w:r w:rsidRPr="009B52D2">
        <w:rPr>
          <w:bCs/>
          <w:i/>
        </w:rPr>
        <w:t xml:space="preserve"> </w:t>
      </w:r>
    </w:p>
    <w:p w:rsidR="00E25868" w:rsidRPr="00E25868" w:rsidRDefault="00E25868" w:rsidP="009B52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5868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  <w:r w:rsidRPr="00E25868">
        <w:rPr>
          <w:rFonts w:ascii="Times New Roman" w:hAnsi="Times New Roman"/>
          <w:b/>
          <w:sz w:val="24"/>
          <w:szCs w:val="24"/>
        </w:rPr>
        <w:t>:</w:t>
      </w:r>
      <w:r w:rsidRPr="00E25868">
        <w:rPr>
          <w:rFonts w:ascii="Times New Roman" w:hAnsi="Times New Roman"/>
          <w:b/>
          <w:sz w:val="24"/>
          <w:szCs w:val="24"/>
        </w:rPr>
        <w:t xml:space="preserve"> </w:t>
      </w:r>
    </w:p>
    <w:p w:rsidR="00E25868" w:rsidRPr="00E25868" w:rsidRDefault="00E25868" w:rsidP="009B5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868">
        <w:rPr>
          <w:rFonts w:ascii="Times New Roman" w:hAnsi="Times New Roman"/>
          <w:sz w:val="24"/>
          <w:szCs w:val="24"/>
        </w:rPr>
        <w:t>Учебники:</w:t>
      </w:r>
    </w:p>
    <w:p w:rsidR="00E25868" w:rsidRDefault="00E25868" w:rsidP="009B52D2">
      <w:pPr>
        <w:pStyle w:val="a4"/>
        <w:spacing w:after="0" w:line="360" w:lineRule="auto"/>
        <w:ind w:left="0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3A05">
        <w:rPr>
          <w:rFonts w:ascii="Times New Roman" w:hAnsi="Times New Roman"/>
          <w:sz w:val="24"/>
          <w:szCs w:val="24"/>
        </w:rPr>
        <w:t xml:space="preserve"> </w:t>
      </w:r>
      <w:r w:rsidRPr="005A6C5B">
        <w:rPr>
          <w:rFonts w:ascii="Times New Roman" w:eastAsia="Lucida Sans Unicode" w:hAnsi="Times New Roman"/>
          <w:sz w:val="24"/>
          <w:szCs w:val="24"/>
        </w:rPr>
        <w:t xml:space="preserve">Н.В. </w:t>
      </w:r>
      <w:proofErr w:type="spellStart"/>
      <w:r w:rsidRPr="005A6C5B">
        <w:rPr>
          <w:rFonts w:ascii="Times New Roman" w:eastAsia="Lucida Sans Unicode" w:hAnsi="Times New Roman"/>
          <w:sz w:val="24"/>
          <w:szCs w:val="24"/>
        </w:rPr>
        <w:t>Загладин</w:t>
      </w:r>
      <w:proofErr w:type="spellEnd"/>
      <w:r w:rsidRPr="005A6C5B">
        <w:rPr>
          <w:rFonts w:ascii="Times New Roman" w:eastAsia="Lucida Sans Unicode" w:hAnsi="Times New Roman"/>
          <w:sz w:val="24"/>
          <w:szCs w:val="24"/>
        </w:rPr>
        <w:t xml:space="preserve">, Х.Т. </w:t>
      </w:r>
      <w:proofErr w:type="spellStart"/>
      <w:r w:rsidRPr="005A6C5B">
        <w:rPr>
          <w:rFonts w:ascii="Times New Roman" w:eastAsia="Lucida Sans Unicode" w:hAnsi="Times New Roman"/>
          <w:sz w:val="24"/>
          <w:szCs w:val="24"/>
        </w:rPr>
        <w:t>Загладина</w:t>
      </w:r>
      <w:proofErr w:type="spellEnd"/>
      <w:r w:rsidRPr="005A6C5B">
        <w:rPr>
          <w:rFonts w:ascii="Times New Roman" w:eastAsia="Lucida Sans Unicode" w:hAnsi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sz w:val="24"/>
          <w:szCs w:val="24"/>
        </w:rPr>
        <w:t xml:space="preserve"> Всеобщая история</w:t>
      </w:r>
      <w:proofErr w:type="gramStart"/>
      <w:r>
        <w:rPr>
          <w:rFonts w:ascii="Times New Roman" w:eastAsia="Lucida Sans Unicode" w:hAnsi="Times New Roman"/>
          <w:sz w:val="24"/>
          <w:szCs w:val="24"/>
        </w:rPr>
        <w:t xml:space="preserve"> .</w:t>
      </w:r>
      <w:proofErr w:type="gramEnd"/>
      <w:r w:rsidRPr="005A6C5B">
        <w:rPr>
          <w:rFonts w:ascii="Times New Roman" w:eastAsia="Lucida Sans Unicode" w:hAnsi="Times New Roman"/>
          <w:sz w:val="24"/>
          <w:szCs w:val="24"/>
        </w:rPr>
        <w:t>Но</w:t>
      </w:r>
      <w:r>
        <w:rPr>
          <w:rFonts w:ascii="Times New Roman" w:eastAsia="Lucida Sans Unicode" w:hAnsi="Times New Roman"/>
          <w:sz w:val="24"/>
          <w:szCs w:val="24"/>
        </w:rPr>
        <w:t xml:space="preserve">вейшая история </w:t>
      </w:r>
      <w:r>
        <w:rPr>
          <w:rFonts w:ascii="Times New Roman" w:eastAsia="Lucida Sans Unicode" w:hAnsi="Times New Roman"/>
          <w:sz w:val="24"/>
          <w:szCs w:val="24"/>
          <w:lang w:val="en-US"/>
        </w:rPr>
        <w:t>XX</w:t>
      </w:r>
      <w:r>
        <w:rPr>
          <w:rFonts w:ascii="Times New Roman" w:eastAsia="Lucida Sans Unicode" w:hAnsi="Times New Roman"/>
          <w:sz w:val="24"/>
          <w:szCs w:val="24"/>
        </w:rPr>
        <w:t xml:space="preserve"> – начало XX</w:t>
      </w:r>
      <w:r>
        <w:rPr>
          <w:rFonts w:ascii="Times New Roman" w:eastAsia="Lucida Sans Unicode" w:hAnsi="Times New Roman"/>
          <w:sz w:val="24"/>
          <w:szCs w:val="24"/>
          <w:lang w:val="en-US"/>
        </w:rPr>
        <w:t>I</w:t>
      </w:r>
      <w:r>
        <w:rPr>
          <w:rFonts w:ascii="Times New Roman" w:eastAsia="Lucida Sans Unicode" w:hAnsi="Times New Roman"/>
          <w:sz w:val="24"/>
          <w:szCs w:val="24"/>
        </w:rPr>
        <w:t xml:space="preserve"> вв. 9класс, М., Русское слово, 2012</w:t>
      </w:r>
    </w:p>
    <w:p w:rsidR="00E25868" w:rsidRPr="00EC3A05" w:rsidRDefault="00E25868" w:rsidP="009B52D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3E06">
        <w:rPr>
          <w:rFonts w:ascii="Times New Roman" w:eastAsia="Lucida Sans Unicode" w:hAnsi="Times New Roman"/>
          <w:sz w:val="24"/>
          <w:szCs w:val="24"/>
        </w:rPr>
        <w:t>-</w:t>
      </w:r>
      <w:r w:rsidRPr="00A77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Н.М. Арсентьев., А.А. Данилов и др. Под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>
        <w:rPr>
          <w:rFonts w:ascii="Times New Roman" w:hAnsi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История России  9кл. В 2-х частях М.</w:t>
      </w:r>
      <w:r w:rsidRPr="00A77540">
        <w:rPr>
          <w:rFonts w:ascii="Times New Roman" w:hAnsi="Times New Roman"/>
          <w:sz w:val="24"/>
          <w:szCs w:val="24"/>
        </w:rPr>
        <w:t>: Просвещение, 2016</w:t>
      </w:r>
    </w:p>
    <w:p w:rsidR="00E25868" w:rsidRPr="00E25868" w:rsidRDefault="00E25868" w:rsidP="009B52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868">
        <w:rPr>
          <w:rFonts w:ascii="Times New Roman" w:hAnsi="Times New Roman"/>
          <w:sz w:val="24"/>
          <w:szCs w:val="24"/>
        </w:rPr>
        <w:t>Методические пособия:</w:t>
      </w:r>
    </w:p>
    <w:p w:rsidR="00E25868" w:rsidRPr="002D7D4F" w:rsidRDefault="00E25868" w:rsidP="009B52D2">
      <w:pPr>
        <w:shd w:val="clear" w:color="auto" w:fill="FFFFFF"/>
        <w:spacing w:after="0" w:line="360" w:lineRule="auto"/>
        <w:rPr>
          <w:rFonts w:cs="Arial"/>
          <w:color w:val="000000"/>
        </w:rPr>
      </w:pPr>
      <w:r w:rsidRPr="002D7D4F">
        <w:rPr>
          <w:rFonts w:ascii="Times New Roman" w:hAnsi="Times New Roman"/>
          <w:iCs/>
          <w:color w:val="000000"/>
          <w:sz w:val="24"/>
          <w:szCs w:val="24"/>
        </w:rPr>
        <w:t xml:space="preserve">Журавлева </w:t>
      </w:r>
      <w:proofErr w:type="spellStart"/>
      <w:r w:rsidRPr="002D7D4F">
        <w:rPr>
          <w:rFonts w:ascii="Times New Roman" w:hAnsi="Times New Roman"/>
          <w:iCs/>
          <w:color w:val="000000"/>
          <w:sz w:val="24"/>
          <w:szCs w:val="24"/>
        </w:rPr>
        <w:t>О.Н.</w:t>
      </w:r>
      <w:r w:rsidRPr="002D7D4F">
        <w:rPr>
          <w:rFonts w:ascii="Times New Roman" w:hAnsi="Times New Roman"/>
          <w:color w:val="000000"/>
          <w:sz w:val="24"/>
          <w:szCs w:val="24"/>
        </w:rPr>
        <w:t>Поурочные</w:t>
      </w:r>
      <w:proofErr w:type="spellEnd"/>
      <w:r w:rsidRPr="002D7D4F">
        <w:rPr>
          <w:rFonts w:ascii="Times New Roman" w:hAnsi="Times New Roman"/>
          <w:color w:val="000000"/>
          <w:sz w:val="24"/>
          <w:szCs w:val="24"/>
        </w:rPr>
        <w:t xml:space="preserve"> рекомендации. История России. 6 класс. </w:t>
      </w:r>
    </w:p>
    <w:p w:rsidR="00E25868" w:rsidRPr="002D7D4F" w:rsidRDefault="00E25868" w:rsidP="009B52D2">
      <w:pPr>
        <w:shd w:val="clear" w:color="auto" w:fill="FFFFFF"/>
        <w:spacing w:after="0" w:line="360" w:lineRule="auto"/>
        <w:rPr>
          <w:rFonts w:cs="Arial"/>
          <w:color w:val="000000"/>
        </w:rPr>
      </w:pPr>
      <w:r w:rsidRPr="002D7D4F">
        <w:rPr>
          <w:rFonts w:ascii="Times New Roman" w:hAnsi="Times New Roman"/>
          <w:iCs/>
          <w:color w:val="000000"/>
          <w:sz w:val="24"/>
          <w:szCs w:val="24"/>
        </w:rPr>
        <w:t xml:space="preserve">Данилов А.А., </w:t>
      </w:r>
      <w:proofErr w:type="spellStart"/>
      <w:r w:rsidRPr="002D7D4F">
        <w:rPr>
          <w:rFonts w:ascii="Times New Roman" w:hAnsi="Times New Roman"/>
          <w:iCs/>
          <w:color w:val="000000"/>
          <w:sz w:val="24"/>
          <w:szCs w:val="24"/>
        </w:rPr>
        <w:t>Лукутин</w:t>
      </w:r>
      <w:proofErr w:type="spellEnd"/>
      <w:r w:rsidRPr="002D7D4F">
        <w:rPr>
          <w:rFonts w:ascii="Times New Roman" w:hAnsi="Times New Roman"/>
          <w:iCs/>
          <w:color w:val="000000"/>
          <w:sz w:val="24"/>
          <w:szCs w:val="24"/>
        </w:rPr>
        <w:t xml:space="preserve"> А.В., </w:t>
      </w:r>
      <w:proofErr w:type="spellStart"/>
      <w:r w:rsidRPr="002D7D4F">
        <w:rPr>
          <w:rFonts w:ascii="Times New Roman" w:hAnsi="Times New Roman"/>
          <w:iCs/>
          <w:color w:val="000000"/>
          <w:sz w:val="24"/>
          <w:szCs w:val="24"/>
        </w:rPr>
        <w:t>Артасов</w:t>
      </w:r>
      <w:proofErr w:type="spellEnd"/>
      <w:r w:rsidRPr="002D7D4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2D7D4F">
        <w:rPr>
          <w:rFonts w:ascii="Times New Roman" w:hAnsi="Times New Roman"/>
          <w:iCs/>
          <w:color w:val="000000"/>
          <w:sz w:val="24"/>
          <w:szCs w:val="24"/>
        </w:rPr>
        <w:t>И.А.</w:t>
      </w:r>
      <w:r w:rsidRPr="002D7D4F">
        <w:rPr>
          <w:rFonts w:ascii="Times New Roman" w:hAnsi="Times New Roman"/>
          <w:color w:val="000000"/>
          <w:sz w:val="24"/>
          <w:szCs w:val="24"/>
        </w:rPr>
        <w:t>Рабочая</w:t>
      </w:r>
      <w:proofErr w:type="spellEnd"/>
      <w:r w:rsidRPr="002D7D4F">
        <w:rPr>
          <w:rFonts w:ascii="Times New Roman" w:hAnsi="Times New Roman"/>
          <w:color w:val="000000"/>
          <w:sz w:val="24"/>
          <w:szCs w:val="24"/>
        </w:rPr>
        <w:t xml:space="preserve"> тетрадь. История России. 6 класс. </w:t>
      </w:r>
    </w:p>
    <w:p w:rsidR="00E25868" w:rsidRPr="00D70FE6" w:rsidRDefault="00E25868" w:rsidP="009B52D2">
      <w:pPr>
        <w:shd w:val="clear" w:color="auto" w:fill="FFFFFF"/>
        <w:spacing w:after="0" w:line="360" w:lineRule="auto"/>
        <w:rPr>
          <w:rFonts w:cs="Arial"/>
          <w:color w:val="000000"/>
        </w:rPr>
      </w:pPr>
      <w:r w:rsidRPr="002D7D4F">
        <w:rPr>
          <w:rFonts w:ascii="Times New Roman" w:hAnsi="Times New Roman"/>
          <w:iCs/>
          <w:color w:val="000000"/>
          <w:sz w:val="24"/>
          <w:szCs w:val="24"/>
        </w:rPr>
        <w:t xml:space="preserve">Сост. Н.М. Арсентьев, А.А. </w:t>
      </w:r>
      <w:proofErr w:type="spellStart"/>
      <w:r w:rsidRPr="002D7D4F">
        <w:rPr>
          <w:rFonts w:ascii="Times New Roman" w:hAnsi="Times New Roman"/>
          <w:iCs/>
          <w:color w:val="000000"/>
          <w:sz w:val="24"/>
          <w:szCs w:val="24"/>
        </w:rPr>
        <w:t>Данилов</w:t>
      </w:r>
      <w:proofErr w:type="gramStart"/>
      <w:r w:rsidRPr="002D7D4F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2D7D4F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D7D4F">
        <w:rPr>
          <w:rFonts w:ascii="Times New Roman" w:hAnsi="Times New Roman"/>
          <w:color w:val="000000"/>
          <w:sz w:val="24"/>
          <w:szCs w:val="24"/>
        </w:rPr>
        <w:t>омплект</w:t>
      </w:r>
      <w:proofErr w:type="spellEnd"/>
      <w:r w:rsidRPr="002D7D4F">
        <w:rPr>
          <w:rFonts w:ascii="Times New Roman" w:hAnsi="Times New Roman"/>
          <w:color w:val="000000"/>
          <w:sz w:val="24"/>
          <w:szCs w:val="24"/>
        </w:rPr>
        <w:t xml:space="preserve"> карт. История России. 6 класс. </w:t>
      </w:r>
    </w:p>
    <w:p w:rsidR="00E01B72" w:rsidRPr="00E25868" w:rsidRDefault="00E01B72" w:rsidP="009B52D2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5868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особенностями были поставлены следующие </w:t>
      </w:r>
      <w:r w:rsidRPr="00E25868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E258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5868">
        <w:rPr>
          <w:rFonts w:ascii="Times New Roman" w:hAnsi="Times New Roman" w:cs="Times New Roman"/>
          <w:sz w:val="24"/>
          <w:szCs w:val="24"/>
        </w:rPr>
        <w:t>изучения истории в 9 классе:</w:t>
      </w:r>
    </w:p>
    <w:p w:rsidR="00473EF5" w:rsidRPr="00473EF5" w:rsidRDefault="00473EF5" w:rsidP="009B52D2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F5">
        <w:rPr>
          <w:rFonts w:ascii="Times New Roman" w:eastAsia="Calibri" w:hAnsi="Times New Roman" w:cs="Times New Roman"/>
          <w:sz w:val="24"/>
          <w:szCs w:val="24"/>
        </w:rPr>
        <w:t xml:space="preserve">   Программа предполагает изучение истории в 9 классе, специфика которого состоит в сохранении фундаментальной основы курса, систематизации представлений учащихся  об истории государств и народов мира, в том числе о роли России как активного участника и творца всемирной истории. Это позволяет реализовать цели изучения истории  на данном этапе обучения:</w:t>
      </w:r>
    </w:p>
    <w:p w:rsidR="00473EF5" w:rsidRPr="00473EF5" w:rsidRDefault="00473EF5" w:rsidP="009B52D2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F5">
        <w:rPr>
          <w:rFonts w:ascii="Times New Roman" w:eastAsia="Calibri" w:hAnsi="Times New Roman" w:cs="Times New Roman"/>
          <w:sz w:val="24"/>
          <w:szCs w:val="24"/>
        </w:rPr>
        <w:t>- формированию у учащихся целостного представления об историческом пути России и зарубежной истории,  о судьбах народов, основных этапах, важнейших событиях и крупных деятелях отечественной и зарубежной  истории.</w:t>
      </w:r>
    </w:p>
    <w:p w:rsidR="00473EF5" w:rsidRPr="00473EF5" w:rsidRDefault="00473EF5" w:rsidP="009B52D2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F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gramStart"/>
      <w:r w:rsidRPr="00473EF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73EF5">
        <w:rPr>
          <w:rFonts w:ascii="Times New Roman" w:eastAsia="Calibri" w:hAnsi="Times New Roman" w:cs="Times New Roman"/>
          <w:sz w:val="24"/>
          <w:szCs w:val="24"/>
        </w:rPr>
        <w:t>оспитание  гражданских и патриотических качеств учащихся</w:t>
      </w:r>
    </w:p>
    <w:p w:rsidR="00473EF5" w:rsidRPr="00473EF5" w:rsidRDefault="00473EF5" w:rsidP="009B52D2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F5">
        <w:rPr>
          <w:rFonts w:ascii="Times New Roman" w:eastAsia="Calibri" w:hAnsi="Times New Roman" w:cs="Times New Roman"/>
          <w:sz w:val="24"/>
          <w:szCs w:val="24"/>
        </w:rPr>
        <w:t>-  формирование  личностного отношения к историческим событиям изучаемого периода</w:t>
      </w:r>
    </w:p>
    <w:p w:rsidR="00473EF5" w:rsidRPr="00473EF5" w:rsidRDefault="00473EF5" w:rsidP="00473EF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411" w:rsidRDefault="00036411" w:rsidP="00E25868">
      <w:pPr>
        <w:spacing w:line="360" w:lineRule="auto"/>
      </w:pPr>
    </w:p>
    <w:sectPr w:rsidR="00036411" w:rsidSect="0036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560"/>
    <w:multiLevelType w:val="hybridMultilevel"/>
    <w:tmpl w:val="6B4A9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AC9"/>
    <w:multiLevelType w:val="hybridMultilevel"/>
    <w:tmpl w:val="6D26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33679"/>
    <w:multiLevelType w:val="hybridMultilevel"/>
    <w:tmpl w:val="53844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BF"/>
    <w:rsid w:val="00036411"/>
    <w:rsid w:val="00473EF5"/>
    <w:rsid w:val="009B52D2"/>
    <w:rsid w:val="00D370BF"/>
    <w:rsid w:val="00E01B72"/>
    <w:rsid w:val="00E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лади"/>
    <w:basedOn w:val="a"/>
    <w:uiPriority w:val="34"/>
    <w:qFormat/>
    <w:rsid w:val="00E01B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E01B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01B72"/>
    <w:rPr>
      <w:rFonts w:ascii="Calibri" w:eastAsia="Calibri" w:hAnsi="Calibri" w:cs="Times New Roman"/>
    </w:rPr>
  </w:style>
  <w:style w:type="paragraph" w:customStyle="1" w:styleId="Default">
    <w:name w:val="Default"/>
    <w:rsid w:val="00E01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главление + Курсив"/>
    <w:basedOn w:val="a0"/>
    <w:rsid w:val="00E01B7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лади"/>
    <w:basedOn w:val="a"/>
    <w:uiPriority w:val="34"/>
    <w:qFormat/>
    <w:rsid w:val="00E01B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E01B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E01B72"/>
    <w:rPr>
      <w:rFonts w:ascii="Calibri" w:eastAsia="Calibri" w:hAnsi="Calibri" w:cs="Times New Roman"/>
    </w:rPr>
  </w:style>
  <w:style w:type="paragraph" w:customStyle="1" w:styleId="Default">
    <w:name w:val="Default"/>
    <w:rsid w:val="00E01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главление + Курсив"/>
    <w:basedOn w:val="a0"/>
    <w:rsid w:val="00E01B7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2019-03-04T10:22:00Z</dcterms:created>
  <dcterms:modified xsi:type="dcterms:W3CDTF">2019-03-04T10:50:00Z</dcterms:modified>
</cp:coreProperties>
</file>